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C2" w:rsidRPr="003F41F8" w:rsidRDefault="005227FC" w:rsidP="005073C2">
      <w:pPr>
        <w:jc w:val="center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72100" cy="42291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5073C2" w:rsidRPr="005227FC">
        <w:rPr>
          <w:sz w:val="28"/>
          <w:szCs w:val="28"/>
          <w:highlight w:val="yellow"/>
        </w:rPr>
        <w:t>武汉金</w:t>
      </w:r>
      <w:proofErr w:type="gramEnd"/>
      <w:r w:rsidR="005073C2" w:rsidRPr="005227FC">
        <w:rPr>
          <w:sz w:val="28"/>
          <w:szCs w:val="28"/>
          <w:highlight w:val="yellow"/>
        </w:rPr>
        <w:t>鹏来检测</w:t>
      </w:r>
      <w:r w:rsidR="005073C2" w:rsidRPr="005227FC">
        <w:rPr>
          <w:rFonts w:hint="eastAsia"/>
          <w:sz w:val="28"/>
          <w:szCs w:val="28"/>
          <w:highlight w:val="yellow"/>
        </w:rPr>
        <w:t>试验技术有限公司</w:t>
      </w:r>
      <w:r w:rsidR="00045948" w:rsidRPr="005227FC">
        <w:rPr>
          <w:rFonts w:hint="eastAsia"/>
          <w:sz w:val="28"/>
          <w:szCs w:val="28"/>
          <w:highlight w:val="yellow"/>
        </w:rPr>
        <w:t>2022</w:t>
      </w:r>
      <w:r w:rsidR="005073C2" w:rsidRPr="005227FC">
        <w:rPr>
          <w:rFonts w:hint="eastAsia"/>
          <w:sz w:val="28"/>
          <w:szCs w:val="28"/>
          <w:highlight w:val="yellow"/>
        </w:rPr>
        <w:t>年校园招聘</w:t>
      </w:r>
      <w:r w:rsidR="003F41F8" w:rsidRPr="005227FC">
        <w:rPr>
          <w:rFonts w:hint="eastAsia"/>
          <w:sz w:val="28"/>
          <w:szCs w:val="28"/>
          <w:highlight w:val="yellow"/>
        </w:rPr>
        <w:t>简章</w:t>
      </w:r>
    </w:p>
    <w:p w:rsidR="005073C2" w:rsidRDefault="005073C2">
      <w:pPr>
        <w:rPr>
          <w:rFonts w:hint="eastAsia"/>
        </w:rPr>
      </w:pPr>
    </w:p>
    <w:p w:rsidR="005073C2" w:rsidRPr="00DE4517" w:rsidRDefault="005073C2" w:rsidP="00DE4517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  <w:szCs w:val="21"/>
        </w:rPr>
      </w:pPr>
      <w:r w:rsidRPr="00DE4517">
        <w:rPr>
          <w:rFonts w:ascii="宋体" w:eastAsia="宋体" w:hAnsi="宋体" w:hint="eastAsia"/>
          <w:szCs w:val="21"/>
        </w:rPr>
        <w:t>公司简介</w:t>
      </w:r>
    </w:p>
    <w:p w:rsidR="00D3022A" w:rsidRPr="00DE4517" w:rsidRDefault="005073C2" w:rsidP="00DE4517">
      <w:pPr>
        <w:ind w:firstLineChars="150" w:firstLine="315"/>
        <w:rPr>
          <w:rFonts w:ascii="宋体" w:eastAsia="宋体" w:hAnsi="宋体" w:hint="eastAsia"/>
          <w:color w:val="000000"/>
          <w:spacing w:val="20"/>
          <w:szCs w:val="21"/>
        </w:rPr>
      </w:pPr>
      <w:proofErr w:type="gramStart"/>
      <w:r w:rsidRPr="00DE4517">
        <w:rPr>
          <w:rFonts w:ascii="宋体" w:eastAsia="宋体" w:hAnsi="宋体"/>
          <w:szCs w:val="21"/>
        </w:rPr>
        <w:t>武汉金</w:t>
      </w:r>
      <w:proofErr w:type="gramEnd"/>
      <w:r w:rsidRPr="00DE4517">
        <w:rPr>
          <w:rFonts w:ascii="宋体" w:eastAsia="宋体" w:hAnsi="宋体"/>
          <w:szCs w:val="21"/>
        </w:rPr>
        <w:t>鹏来检测试验技术有限公司成立于2009</w:t>
      </w:r>
      <w:r w:rsidRPr="00DE4517">
        <w:rPr>
          <w:rFonts w:ascii="宋体" w:eastAsia="宋体" w:hAnsi="宋体" w:hint="eastAsia"/>
          <w:szCs w:val="21"/>
        </w:rPr>
        <w:t>年</w:t>
      </w:r>
      <w:r w:rsidRPr="00DE4517">
        <w:rPr>
          <w:rFonts w:ascii="宋体" w:eastAsia="宋体" w:hAnsi="宋体"/>
          <w:szCs w:val="21"/>
        </w:rPr>
        <w:t>12</w:t>
      </w:r>
      <w:r w:rsidRPr="00DE4517">
        <w:rPr>
          <w:rFonts w:ascii="宋体" w:eastAsia="宋体" w:hAnsi="宋体" w:hint="eastAsia"/>
          <w:szCs w:val="21"/>
        </w:rPr>
        <w:t>月</w:t>
      </w:r>
      <w:r w:rsidRPr="00DE4517">
        <w:rPr>
          <w:rFonts w:ascii="宋体" w:eastAsia="宋体" w:hAnsi="宋体"/>
          <w:szCs w:val="21"/>
        </w:rPr>
        <w:t>15</w:t>
      </w:r>
      <w:r w:rsidRPr="00DE4517">
        <w:rPr>
          <w:rFonts w:ascii="宋体" w:eastAsia="宋体" w:hAnsi="宋体" w:hint="eastAsia"/>
          <w:szCs w:val="21"/>
        </w:rPr>
        <w:t>日，</w:t>
      </w:r>
      <w:r w:rsidR="00045948" w:rsidRPr="00DE4517">
        <w:rPr>
          <w:rFonts w:ascii="宋体" w:eastAsia="宋体" w:hAnsi="宋体" w:hint="eastAsia"/>
          <w:szCs w:val="21"/>
        </w:rPr>
        <w:t>是</w:t>
      </w:r>
      <w:r w:rsidRPr="00DE4517">
        <w:rPr>
          <w:rFonts w:ascii="宋体" w:eastAsia="宋体" w:hAnsi="宋体" w:hint="eastAsia"/>
          <w:szCs w:val="21"/>
        </w:rPr>
        <w:t>中电建湖北电力建设有限公司</w:t>
      </w:r>
      <w:r w:rsidR="00045948" w:rsidRPr="00DE4517">
        <w:rPr>
          <w:rFonts w:ascii="宋体" w:eastAsia="宋体" w:hAnsi="宋体" w:hint="eastAsia"/>
          <w:szCs w:val="21"/>
        </w:rPr>
        <w:t>全资子公司</w:t>
      </w:r>
      <w:r w:rsidRPr="00DE4517">
        <w:rPr>
          <w:rFonts w:ascii="宋体" w:eastAsia="宋体" w:hAnsi="宋体" w:hint="eastAsia"/>
          <w:szCs w:val="21"/>
        </w:rPr>
        <w:t>（原湖北省电力建设第二工程公司），其前身是湖北省电力建设第一工程公司金属试验室，该试验室成立于</w:t>
      </w:r>
      <w:r w:rsidRPr="00DE4517">
        <w:rPr>
          <w:rFonts w:ascii="宋体" w:eastAsia="宋体" w:hAnsi="宋体"/>
          <w:szCs w:val="21"/>
        </w:rPr>
        <w:t>1993</w:t>
      </w:r>
      <w:r w:rsidRPr="00DE4517">
        <w:rPr>
          <w:rFonts w:ascii="宋体" w:eastAsia="宋体" w:hAnsi="宋体" w:hint="eastAsia"/>
          <w:szCs w:val="21"/>
        </w:rPr>
        <w:t>年。</w:t>
      </w:r>
      <w:r w:rsidRPr="00DE4517">
        <w:rPr>
          <w:rFonts w:ascii="宋体" w:eastAsia="宋体" w:hAnsi="宋体"/>
          <w:szCs w:val="21"/>
        </w:rPr>
        <w:t>1996</w:t>
      </w:r>
      <w:r w:rsidRPr="00DE4517">
        <w:rPr>
          <w:rFonts w:ascii="宋体" w:eastAsia="宋体" w:hAnsi="宋体" w:hint="eastAsia"/>
          <w:szCs w:val="21"/>
        </w:rPr>
        <w:t>年通过电力部</w:t>
      </w:r>
      <w:r w:rsidRPr="00DE4517">
        <w:rPr>
          <w:rFonts w:ascii="宋体" w:eastAsia="宋体" w:hAnsi="宋体"/>
          <w:szCs w:val="21"/>
        </w:rPr>
        <w:t>I</w:t>
      </w:r>
      <w:r w:rsidRPr="00DE4517">
        <w:rPr>
          <w:rFonts w:ascii="宋体" w:eastAsia="宋体" w:hAnsi="宋体" w:hint="eastAsia"/>
          <w:szCs w:val="21"/>
        </w:rPr>
        <w:t>级金属试验室审核验收，</w:t>
      </w:r>
      <w:r w:rsidRPr="00DE4517">
        <w:rPr>
          <w:rFonts w:ascii="宋体" w:eastAsia="宋体" w:hAnsi="宋体"/>
          <w:szCs w:val="21"/>
        </w:rPr>
        <w:t>2008</w:t>
      </w:r>
      <w:r w:rsidRPr="00DE4517">
        <w:rPr>
          <w:rFonts w:ascii="宋体" w:eastAsia="宋体" w:hAnsi="宋体" w:hint="eastAsia"/>
          <w:szCs w:val="21"/>
        </w:rPr>
        <w:t>年通过</w:t>
      </w:r>
      <w:r w:rsidRPr="00DE4517">
        <w:rPr>
          <w:rFonts w:ascii="宋体" w:eastAsia="宋体" w:hAnsi="宋体"/>
          <w:szCs w:val="21"/>
        </w:rPr>
        <w:t>CMA</w:t>
      </w:r>
      <w:r w:rsidRPr="00DE4517">
        <w:rPr>
          <w:rFonts w:ascii="宋体" w:eastAsia="宋体" w:hAnsi="宋体" w:hint="eastAsia"/>
          <w:szCs w:val="21"/>
        </w:rPr>
        <w:t>计量认证，</w:t>
      </w:r>
      <w:r w:rsidRPr="00DE4517">
        <w:rPr>
          <w:rFonts w:ascii="宋体" w:eastAsia="宋体" w:hAnsi="宋体"/>
          <w:szCs w:val="21"/>
        </w:rPr>
        <w:t>2012</w:t>
      </w:r>
      <w:r w:rsidRPr="00DE4517">
        <w:rPr>
          <w:rFonts w:ascii="宋体" w:eastAsia="宋体" w:hAnsi="宋体" w:hint="eastAsia"/>
          <w:szCs w:val="21"/>
        </w:rPr>
        <w:t>年</w:t>
      </w:r>
      <w:r w:rsidRPr="00DE4517">
        <w:rPr>
          <w:rFonts w:ascii="宋体" w:eastAsia="宋体" w:hAnsi="宋体"/>
          <w:szCs w:val="21"/>
        </w:rPr>
        <w:t>7</w:t>
      </w:r>
      <w:r w:rsidRPr="00DE4517">
        <w:rPr>
          <w:rFonts w:ascii="宋体" w:eastAsia="宋体" w:hAnsi="宋体" w:hint="eastAsia"/>
          <w:szCs w:val="21"/>
        </w:rPr>
        <w:t>月</w:t>
      </w:r>
      <w:r w:rsidRPr="00DE4517">
        <w:rPr>
          <w:rFonts w:ascii="宋体" w:eastAsia="宋体" w:hAnsi="宋体"/>
          <w:szCs w:val="21"/>
        </w:rPr>
        <w:t>7</w:t>
      </w:r>
      <w:r w:rsidRPr="00DE4517">
        <w:rPr>
          <w:rFonts w:ascii="宋体" w:eastAsia="宋体" w:hAnsi="宋体" w:hint="eastAsia"/>
          <w:szCs w:val="21"/>
        </w:rPr>
        <w:t>日通过国家质检总局首次评审，取得特种设备无损检测机构</w:t>
      </w:r>
      <w:r w:rsidRPr="00DE4517">
        <w:rPr>
          <w:rFonts w:ascii="宋体" w:eastAsia="宋体" w:hAnsi="宋体"/>
          <w:szCs w:val="21"/>
        </w:rPr>
        <w:t>C</w:t>
      </w:r>
      <w:r w:rsidRPr="00DE4517">
        <w:rPr>
          <w:rFonts w:ascii="宋体" w:eastAsia="宋体" w:hAnsi="宋体" w:hint="eastAsia"/>
          <w:szCs w:val="21"/>
        </w:rPr>
        <w:t>级资格证。</w:t>
      </w:r>
      <w:r w:rsidR="00A5249D">
        <w:rPr>
          <w:rFonts w:ascii="宋体" w:eastAsia="宋体" w:hAnsi="宋体" w:hint="eastAsia"/>
          <w:szCs w:val="21"/>
        </w:rPr>
        <w:br/>
        <w:t>  </w:t>
      </w:r>
      <w:r w:rsidRPr="00DE4517">
        <w:rPr>
          <w:rFonts w:ascii="宋体" w:eastAsia="宋体" w:hAnsi="宋体" w:hint="eastAsia"/>
          <w:szCs w:val="21"/>
        </w:rPr>
        <w:t>公司具有承担</w:t>
      </w:r>
      <w:r w:rsidRPr="00DE4517">
        <w:rPr>
          <w:rFonts w:ascii="宋体" w:eastAsia="宋体" w:hAnsi="宋体"/>
          <w:szCs w:val="21"/>
        </w:rPr>
        <w:t>300MW</w:t>
      </w:r>
      <w:r w:rsidRPr="00DE4517">
        <w:rPr>
          <w:rFonts w:ascii="宋体" w:eastAsia="宋体" w:hAnsi="宋体" w:hint="eastAsia"/>
          <w:szCs w:val="21"/>
        </w:rPr>
        <w:t>及以上火力发电机组的管道焊缝、金属构件及容器的无损检测（射线、超声波、磁粉、渗透、涡流）、理化检验（金相、硬度、力学试验、光谱）和机械性能试验（拉伸、弯曲、冲击）工作的能力。</w:t>
      </w:r>
      <w:r w:rsidR="00D3022A" w:rsidRPr="00DE4517">
        <w:rPr>
          <w:rFonts w:ascii="宋体" w:eastAsia="宋体" w:hAnsi="宋体" w:cs="Times New Roman" w:hint="eastAsia"/>
          <w:color w:val="000000"/>
          <w:spacing w:val="20"/>
          <w:szCs w:val="21"/>
        </w:rPr>
        <w:t>先后承担了大别山电厂</w:t>
      </w:r>
      <w:r w:rsidR="00D3022A" w:rsidRPr="00DE4517">
        <w:rPr>
          <w:rFonts w:ascii="宋体" w:eastAsia="宋体" w:hAnsi="宋体" w:cs="Times New Roman"/>
          <w:color w:val="000000"/>
          <w:spacing w:val="20"/>
          <w:szCs w:val="21"/>
        </w:rPr>
        <w:t>2#</w:t>
      </w:r>
      <w:r w:rsidR="00D3022A" w:rsidRPr="00DE4517">
        <w:rPr>
          <w:rFonts w:ascii="宋体" w:eastAsia="宋体" w:hAnsi="宋体" w:cs="Times New Roman" w:hint="eastAsia"/>
          <w:color w:val="000000"/>
          <w:spacing w:val="20"/>
          <w:szCs w:val="21"/>
        </w:rPr>
        <w:t>机组（</w:t>
      </w:r>
      <w:r w:rsidR="00D3022A" w:rsidRPr="00DE4517">
        <w:rPr>
          <w:rFonts w:ascii="宋体" w:eastAsia="宋体" w:hAnsi="宋体" w:cs="Times New Roman"/>
          <w:color w:val="000000"/>
          <w:spacing w:val="20"/>
          <w:szCs w:val="21"/>
        </w:rPr>
        <w:t>600MW</w:t>
      </w:r>
      <w:r w:rsidR="00D3022A" w:rsidRPr="00DE4517">
        <w:rPr>
          <w:rFonts w:ascii="宋体" w:eastAsia="宋体" w:hAnsi="宋体" w:cs="Times New Roman" w:hint="eastAsia"/>
          <w:color w:val="000000"/>
          <w:spacing w:val="20"/>
          <w:szCs w:val="21"/>
        </w:rPr>
        <w:t>）工程、沙市电厂</w:t>
      </w:r>
      <w:r w:rsidR="00D3022A" w:rsidRPr="00DE4517">
        <w:rPr>
          <w:rFonts w:ascii="宋体" w:eastAsia="宋体" w:hAnsi="宋体" w:cs="Times New Roman"/>
          <w:color w:val="000000"/>
          <w:spacing w:val="20"/>
          <w:szCs w:val="21"/>
        </w:rPr>
        <w:t>2#</w:t>
      </w:r>
      <w:r w:rsidR="00D3022A" w:rsidRPr="00DE4517">
        <w:rPr>
          <w:rFonts w:ascii="宋体" w:eastAsia="宋体" w:hAnsi="宋体" w:cs="Times New Roman" w:hint="eastAsia"/>
          <w:color w:val="000000"/>
          <w:spacing w:val="20"/>
          <w:szCs w:val="21"/>
        </w:rPr>
        <w:t>机组（</w:t>
      </w:r>
      <w:r w:rsidR="00D3022A" w:rsidRPr="00DE4517">
        <w:rPr>
          <w:rFonts w:ascii="宋体" w:eastAsia="宋体" w:hAnsi="宋体" w:cs="Times New Roman"/>
          <w:color w:val="000000"/>
          <w:spacing w:val="20"/>
          <w:szCs w:val="21"/>
        </w:rPr>
        <w:t>300MW</w:t>
      </w:r>
      <w:r w:rsidR="00D3022A" w:rsidRPr="00DE4517">
        <w:rPr>
          <w:rFonts w:ascii="宋体" w:eastAsia="宋体" w:hAnsi="宋体" w:cs="Times New Roman" w:hint="eastAsia"/>
          <w:color w:val="000000"/>
          <w:spacing w:val="20"/>
          <w:szCs w:val="21"/>
        </w:rPr>
        <w:t>）工程，华能荆门热电联产（300MW）工程，鄂州电厂二期</w:t>
      </w:r>
      <w:r w:rsidR="00D3022A" w:rsidRPr="00DE4517">
        <w:rPr>
          <w:rFonts w:ascii="宋体" w:eastAsia="宋体" w:hAnsi="宋体" w:cs="Times New Roman"/>
          <w:color w:val="000000"/>
          <w:spacing w:val="20"/>
          <w:szCs w:val="21"/>
        </w:rPr>
        <w:t>5#</w:t>
      </w:r>
      <w:r w:rsidR="00D3022A" w:rsidRPr="00DE4517">
        <w:rPr>
          <w:rFonts w:ascii="宋体" w:eastAsia="宋体" w:hAnsi="宋体" w:cs="Times New Roman" w:hint="eastAsia"/>
          <w:color w:val="000000"/>
          <w:spacing w:val="20"/>
          <w:szCs w:val="21"/>
        </w:rPr>
        <w:t>机组（</w:t>
      </w:r>
      <w:r w:rsidR="00D3022A" w:rsidRPr="00DE4517">
        <w:rPr>
          <w:rFonts w:ascii="宋体" w:eastAsia="宋体" w:hAnsi="宋体" w:cs="Times New Roman"/>
          <w:color w:val="000000"/>
          <w:spacing w:val="20"/>
          <w:szCs w:val="21"/>
        </w:rPr>
        <w:t>600MW</w:t>
      </w:r>
      <w:r w:rsidR="00D3022A" w:rsidRPr="00DE4517">
        <w:rPr>
          <w:rFonts w:ascii="宋体" w:eastAsia="宋体" w:hAnsi="宋体" w:cs="Times New Roman" w:hint="eastAsia"/>
          <w:color w:val="000000"/>
          <w:spacing w:val="20"/>
          <w:szCs w:val="21"/>
        </w:rPr>
        <w:t>）</w:t>
      </w:r>
      <w:bookmarkStart w:id="0" w:name="OLE_LINK3"/>
      <w:r w:rsidR="00D3022A" w:rsidRPr="00DE4517">
        <w:rPr>
          <w:rFonts w:ascii="宋体" w:eastAsia="宋体" w:hAnsi="宋体" w:cs="Times New Roman" w:hint="eastAsia"/>
          <w:color w:val="000000"/>
          <w:spacing w:val="20"/>
          <w:szCs w:val="21"/>
        </w:rPr>
        <w:t>工程</w:t>
      </w:r>
      <w:bookmarkEnd w:id="0"/>
      <w:r w:rsidR="00D3022A" w:rsidRPr="00DE4517">
        <w:rPr>
          <w:rFonts w:ascii="宋体" w:eastAsia="宋体" w:hAnsi="宋体" w:cs="Times New Roman" w:hint="eastAsia"/>
          <w:color w:val="000000"/>
          <w:spacing w:val="20"/>
          <w:szCs w:val="21"/>
        </w:rPr>
        <w:t>、三期（2*1000MW）工程；黄石西塞山电厂二期</w:t>
      </w:r>
      <w:r w:rsidR="00D3022A" w:rsidRPr="00DE4517">
        <w:rPr>
          <w:rFonts w:ascii="宋体" w:eastAsia="宋体" w:hAnsi="宋体" w:cs="Times New Roman"/>
          <w:color w:val="000000"/>
          <w:spacing w:val="20"/>
          <w:szCs w:val="21"/>
        </w:rPr>
        <w:t xml:space="preserve">(650MW) </w:t>
      </w:r>
      <w:r w:rsidR="00D3022A" w:rsidRPr="00DE4517">
        <w:rPr>
          <w:rFonts w:ascii="宋体" w:eastAsia="宋体" w:hAnsi="宋体" w:cs="Times New Roman" w:hint="eastAsia"/>
          <w:color w:val="000000"/>
          <w:spacing w:val="20"/>
          <w:szCs w:val="21"/>
        </w:rPr>
        <w:t>工程、汉川电厂</w:t>
      </w:r>
      <w:bookmarkStart w:id="1" w:name="OLE_LINK1"/>
      <w:r w:rsidR="00D3022A" w:rsidRPr="00DE4517">
        <w:rPr>
          <w:rFonts w:ascii="宋体" w:eastAsia="宋体" w:hAnsi="宋体" w:cs="Times New Roman" w:hint="eastAsia"/>
          <w:color w:val="000000"/>
          <w:spacing w:val="20"/>
          <w:szCs w:val="21"/>
        </w:rPr>
        <w:t>三期</w:t>
      </w:r>
      <w:bookmarkEnd w:id="1"/>
      <w:r w:rsidR="00D3022A" w:rsidRPr="00DE4517">
        <w:rPr>
          <w:rFonts w:ascii="宋体" w:eastAsia="宋体" w:hAnsi="宋体" w:cs="Times New Roman"/>
          <w:color w:val="000000"/>
          <w:spacing w:val="20"/>
          <w:szCs w:val="21"/>
        </w:rPr>
        <w:t>5#</w:t>
      </w:r>
      <w:r w:rsidR="00D3022A" w:rsidRPr="00DE4517">
        <w:rPr>
          <w:rFonts w:ascii="宋体" w:eastAsia="宋体" w:hAnsi="宋体" w:cs="Times New Roman" w:hint="eastAsia"/>
          <w:color w:val="000000"/>
          <w:spacing w:val="20"/>
          <w:szCs w:val="21"/>
        </w:rPr>
        <w:t>机组（</w:t>
      </w:r>
      <w:bookmarkStart w:id="2" w:name="OLE_LINK2"/>
      <w:r w:rsidR="00D3022A" w:rsidRPr="00DE4517">
        <w:rPr>
          <w:rFonts w:ascii="宋体" w:eastAsia="宋体" w:hAnsi="宋体" w:cs="Times New Roman"/>
          <w:color w:val="000000"/>
          <w:spacing w:val="20"/>
          <w:szCs w:val="21"/>
        </w:rPr>
        <w:t>1000MW</w:t>
      </w:r>
      <w:bookmarkEnd w:id="2"/>
      <w:r w:rsidR="00D3022A" w:rsidRPr="00DE4517">
        <w:rPr>
          <w:rFonts w:ascii="宋体" w:eastAsia="宋体" w:hAnsi="宋体" w:cs="Times New Roman" w:hint="eastAsia"/>
          <w:color w:val="000000"/>
          <w:spacing w:val="20"/>
          <w:szCs w:val="21"/>
        </w:rPr>
        <w:t>）、巴基斯坦塔尔2x330MW燃煤工程2标段、乌海生活垃圾焚烧发电项目、京都十堰（</w:t>
      </w:r>
      <w:r w:rsidR="00D3022A" w:rsidRPr="00DE4517">
        <w:rPr>
          <w:rFonts w:ascii="宋体" w:eastAsia="宋体" w:hAnsi="宋体" w:cs="Times New Roman"/>
          <w:color w:val="000000"/>
          <w:spacing w:val="20"/>
          <w:szCs w:val="21"/>
        </w:rPr>
        <w:t>350MW</w:t>
      </w:r>
      <w:r w:rsidR="00D3022A" w:rsidRPr="00DE4517">
        <w:rPr>
          <w:rFonts w:ascii="宋体" w:eastAsia="宋体" w:hAnsi="宋体" w:cs="Times New Roman" w:hint="eastAsia"/>
          <w:color w:val="000000"/>
          <w:spacing w:val="20"/>
          <w:szCs w:val="21"/>
        </w:rPr>
        <w:t>）等项目安装焊口的无损检测和金属试验工作。另外，还承担了马来西亚、苏丹、越南、印度、印度尼西亚、伊拉克、土耳其等国外电站工程的无损检测任务。根据业主要求，锅炉受热面和本体管道焊口扩大探伤比率，并承担大量的煤粉管、烟风道、电除尘安装、焊口的煤油渗透工作、烟囱防腐工程</w:t>
      </w:r>
      <w:proofErr w:type="gramStart"/>
      <w:r w:rsidR="00D3022A" w:rsidRPr="00DE4517">
        <w:rPr>
          <w:rFonts w:ascii="宋体" w:eastAsia="宋体" w:hAnsi="宋体" w:cs="Times New Roman" w:hint="eastAsia"/>
          <w:color w:val="000000"/>
          <w:spacing w:val="20"/>
          <w:szCs w:val="21"/>
        </w:rPr>
        <w:t>复合钛板和</w:t>
      </w:r>
      <w:proofErr w:type="gramEnd"/>
      <w:r w:rsidR="00D3022A" w:rsidRPr="00DE4517">
        <w:rPr>
          <w:rFonts w:ascii="宋体" w:eastAsia="宋体" w:hAnsi="宋体" w:cs="Times New Roman" w:hint="eastAsia"/>
          <w:color w:val="000000"/>
          <w:spacing w:val="20"/>
          <w:szCs w:val="21"/>
        </w:rPr>
        <w:t>焊缝检验等工程的无损检测，都出色地完成了检测任务，受到各方好评。</w:t>
      </w:r>
    </w:p>
    <w:p w:rsidR="00D3022A" w:rsidRPr="00E01B88" w:rsidRDefault="00E01B88" w:rsidP="00E01B88">
      <w:pPr>
        <w:rPr>
          <w:rFonts w:ascii="宋体" w:eastAsia="宋体" w:hAnsi="宋体" w:hint="eastAsia"/>
          <w:color w:val="000000"/>
          <w:spacing w:val="20"/>
          <w:szCs w:val="21"/>
        </w:rPr>
      </w:pPr>
      <w:r>
        <w:rPr>
          <w:rFonts w:ascii="宋体" w:eastAsia="宋体" w:hAnsi="宋体" w:hint="eastAsia"/>
          <w:color w:val="000000"/>
          <w:spacing w:val="20"/>
          <w:szCs w:val="21"/>
        </w:rPr>
        <w:lastRenderedPageBreak/>
        <w:t>二、</w:t>
      </w:r>
      <w:r w:rsidR="00D3022A" w:rsidRPr="00E01B88">
        <w:rPr>
          <w:rFonts w:ascii="宋体" w:eastAsia="宋体" w:hAnsi="宋体" w:hint="eastAsia"/>
          <w:color w:val="000000"/>
          <w:spacing w:val="20"/>
          <w:szCs w:val="21"/>
        </w:rPr>
        <w:t>岗位需求</w:t>
      </w:r>
    </w:p>
    <w:p w:rsidR="00D3022A" w:rsidRPr="00DE4517" w:rsidRDefault="00D3022A" w:rsidP="00DE4517">
      <w:pPr>
        <w:rPr>
          <w:rFonts w:ascii="宋体" w:eastAsia="宋体" w:hAnsi="宋体" w:cs="Times New Roman" w:hint="eastAsia"/>
          <w:color w:val="000000"/>
          <w:spacing w:val="20"/>
          <w:szCs w:val="21"/>
        </w:rPr>
      </w:pPr>
      <w:r w:rsidRPr="00DE4517">
        <w:rPr>
          <w:rFonts w:ascii="宋体" w:eastAsia="宋体" w:hAnsi="宋体" w:cs="Times New Roman"/>
          <w:color w:val="000000"/>
          <w:spacing w:val="20"/>
          <w:szCs w:val="21"/>
        </w:rPr>
        <w:t>招聘对象：</w:t>
      </w:r>
      <w:r w:rsidRPr="00DE4517">
        <w:rPr>
          <w:rFonts w:ascii="宋体" w:eastAsia="宋体" w:hAnsi="宋体" w:cs="Times New Roman" w:hint="eastAsia"/>
          <w:color w:val="000000"/>
          <w:spacing w:val="20"/>
          <w:szCs w:val="21"/>
        </w:rPr>
        <w:t>2022届毕业专科、本科毕业生</w:t>
      </w:r>
    </w:p>
    <w:p w:rsidR="00D3022A" w:rsidRPr="00DE4517" w:rsidRDefault="00D3022A" w:rsidP="00DE4517">
      <w:pPr>
        <w:rPr>
          <w:rFonts w:ascii="宋体" w:eastAsia="宋体" w:hAnsi="宋体" w:cs="Times New Roman" w:hint="eastAsia"/>
          <w:color w:val="000000"/>
          <w:spacing w:val="20"/>
          <w:szCs w:val="21"/>
        </w:rPr>
      </w:pPr>
      <w:r w:rsidRPr="00DE4517">
        <w:rPr>
          <w:rFonts w:ascii="宋体" w:eastAsia="宋体" w:hAnsi="宋体" w:cs="Times New Roman" w:hint="eastAsia"/>
          <w:color w:val="000000"/>
          <w:spacing w:val="20"/>
          <w:szCs w:val="21"/>
        </w:rPr>
        <w:t>工作地点：全国各地</w:t>
      </w:r>
    </w:p>
    <w:p w:rsidR="00D3022A" w:rsidRPr="00DE4517" w:rsidRDefault="003F41F8" w:rsidP="00DE4517">
      <w:pPr>
        <w:rPr>
          <w:rFonts w:ascii="宋体" w:eastAsia="宋体" w:hAnsi="宋体" w:cs="Times New Roman" w:hint="eastAsia"/>
          <w:color w:val="000000"/>
          <w:spacing w:val="20"/>
          <w:szCs w:val="21"/>
        </w:rPr>
      </w:pPr>
      <w:r w:rsidRPr="00DE4517">
        <w:rPr>
          <w:rFonts w:ascii="宋体" w:eastAsia="宋体" w:hAnsi="宋体" w:cs="Times New Roman"/>
          <w:color w:val="000000"/>
          <w:spacing w:val="20"/>
          <w:szCs w:val="21"/>
        </w:rPr>
        <w:t>招聘岗位：金属检测</w:t>
      </w:r>
      <w:r w:rsidRPr="00DE4517">
        <w:rPr>
          <w:rFonts w:ascii="宋体" w:eastAsia="宋体" w:hAnsi="宋体" w:cs="Times New Roman" w:hint="eastAsia"/>
          <w:color w:val="000000"/>
          <w:spacing w:val="20"/>
          <w:szCs w:val="21"/>
        </w:rPr>
        <w:t>作业手</w:t>
      </w:r>
      <w:r w:rsidR="00DE4517" w:rsidRPr="00DE4517">
        <w:rPr>
          <w:rFonts w:ascii="宋体" w:eastAsia="宋体" w:hAnsi="宋体" w:cs="Times New Roman" w:hint="eastAsia"/>
          <w:color w:val="000000"/>
          <w:spacing w:val="20"/>
          <w:szCs w:val="21"/>
        </w:rPr>
        <w:t>若干名</w:t>
      </w:r>
    </w:p>
    <w:p w:rsidR="003F41F8" w:rsidRDefault="00DE4517" w:rsidP="00DE4517">
      <w:pPr>
        <w:rPr>
          <w:rFonts w:ascii="宋体" w:eastAsia="宋体" w:hAnsi="宋体" w:hint="eastAsia"/>
          <w:szCs w:val="21"/>
        </w:rPr>
      </w:pPr>
      <w:r w:rsidRPr="00DE4517">
        <w:rPr>
          <w:rFonts w:ascii="宋体" w:eastAsia="宋体" w:hAnsi="宋体" w:cs="Times New Roman" w:hint="eastAsia"/>
          <w:color w:val="000000"/>
          <w:spacing w:val="20"/>
          <w:szCs w:val="21"/>
        </w:rPr>
        <w:t>岗位职责</w:t>
      </w:r>
      <w:r w:rsidR="003F41F8" w:rsidRPr="00DE4517">
        <w:rPr>
          <w:rFonts w:ascii="宋体" w:eastAsia="宋体" w:hAnsi="宋体" w:cs="Times New Roman" w:hint="eastAsia"/>
          <w:color w:val="000000"/>
          <w:spacing w:val="20"/>
          <w:szCs w:val="21"/>
        </w:rPr>
        <w:t>：</w:t>
      </w:r>
      <w:r w:rsidRPr="00DE4517">
        <w:rPr>
          <w:rFonts w:ascii="宋体" w:eastAsia="宋体" w:hAnsi="宋体" w:hint="eastAsia"/>
          <w:szCs w:val="21"/>
        </w:rPr>
        <w:t>为确保施工项目生产质量，执行相关技术标准、规程规范，按照作业方案的要求，及时完成被分配的检测任务，确保检测质量和数量符合要求，数据真实、可靠。</w:t>
      </w:r>
    </w:p>
    <w:p w:rsidR="00E01B88" w:rsidRDefault="00E01B88" w:rsidP="00DE4517">
      <w:pPr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任职要求：</w:t>
      </w:r>
    </w:p>
    <w:p w:rsidR="00E01B88" w:rsidRDefault="00E01B88" w:rsidP="00DE4517">
      <w:pPr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1、大学专科及以上学历，无损检测或金属材料等相关专业；</w:t>
      </w:r>
    </w:p>
    <w:p w:rsidR="00E01B88" w:rsidRDefault="00E01B88" w:rsidP="00DE4517">
      <w:pPr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2、吃苦耐劳，适应驻外工作；</w:t>
      </w:r>
    </w:p>
    <w:p w:rsidR="00E01B88" w:rsidRDefault="00E01B88" w:rsidP="00DE4517">
      <w:pPr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三、薪酬待遇</w:t>
      </w:r>
    </w:p>
    <w:p w:rsidR="00A5249D" w:rsidRDefault="00A5249D" w:rsidP="00DE4517">
      <w:pPr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1、</w:t>
      </w:r>
      <w:r w:rsidR="00E01B88">
        <w:rPr>
          <w:rFonts w:ascii="宋体" w:eastAsia="宋体" w:hAnsi="宋体" w:hint="eastAsia"/>
          <w:szCs w:val="21"/>
        </w:rPr>
        <w:t>签订劳务派遣合同，试用期三个月。试用期</w:t>
      </w:r>
      <w:r>
        <w:rPr>
          <w:rFonts w:ascii="宋体" w:eastAsia="宋体" w:hAnsi="宋体" w:hint="eastAsia"/>
          <w:szCs w:val="21"/>
        </w:rPr>
        <w:t xml:space="preserve">工资 </w:t>
      </w:r>
      <w:r w:rsidR="00E01B88">
        <w:rPr>
          <w:rFonts w:ascii="宋体" w:eastAsia="宋体" w:hAnsi="宋体" w:hint="eastAsia"/>
          <w:szCs w:val="21"/>
        </w:rPr>
        <w:t>：3600-4500元/</w:t>
      </w:r>
      <w:r>
        <w:rPr>
          <w:rFonts w:ascii="宋体" w:eastAsia="宋体" w:hAnsi="宋体" w:hint="eastAsia"/>
          <w:szCs w:val="21"/>
        </w:rPr>
        <w:t>月；</w:t>
      </w:r>
      <w:r w:rsidR="00E01B88">
        <w:rPr>
          <w:rFonts w:ascii="宋体" w:eastAsia="宋体" w:hAnsi="宋体" w:hint="eastAsia"/>
          <w:szCs w:val="21"/>
        </w:rPr>
        <w:t>转正后</w:t>
      </w:r>
      <w:r w:rsidR="00AD258F">
        <w:rPr>
          <w:rFonts w:ascii="宋体" w:eastAsia="宋体" w:hAnsi="宋体" w:hint="eastAsia"/>
          <w:szCs w:val="21"/>
        </w:rPr>
        <w:t>缴纳五险，工资 5000-6000元/月。</w:t>
      </w:r>
    </w:p>
    <w:p w:rsidR="00E01B88" w:rsidRPr="00E01B88" w:rsidRDefault="00A5249D" w:rsidP="00DE4517">
      <w:pPr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2、</w:t>
      </w:r>
      <w:r w:rsidR="00AD258F">
        <w:rPr>
          <w:rFonts w:ascii="宋体" w:eastAsia="宋体" w:hAnsi="宋体" w:hint="eastAsia"/>
          <w:szCs w:val="21"/>
        </w:rPr>
        <w:t>表现良好的，</w:t>
      </w:r>
      <w:r>
        <w:rPr>
          <w:rFonts w:ascii="宋体" w:eastAsia="宋体" w:hAnsi="宋体" w:hint="eastAsia"/>
          <w:szCs w:val="21"/>
        </w:rPr>
        <w:t>经考核合格通道</w:t>
      </w:r>
      <w:r w:rsidR="00AD258F">
        <w:rPr>
          <w:rFonts w:ascii="宋体" w:eastAsia="宋体" w:hAnsi="宋体" w:hint="eastAsia"/>
          <w:szCs w:val="21"/>
        </w:rPr>
        <w:t>转为正式职工签订正规的劳动合同，建立五险</w:t>
      </w:r>
      <w:proofErr w:type="gramStart"/>
      <w:r w:rsidR="00AD258F">
        <w:rPr>
          <w:rFonts w:ascii="宋体" w:eastAsia="宋体" w:hAnsi="宋体" w:hint="eastAsia"/>
          <w:szCs w:val="21"/>
        </w:rPr>
        <w:t>一</w:t>
      </w:r>
      <w:proofErr w:type="gramEnd"/>
      <w:r w:rsidR="00AD258F">
        <w:rPr>
          <w:rFonts w:ascii="宋体" w:eastAsia="宋体" w:hAnsi="宋体" w:hint="eastAsia"/>
          <w:szCs w:val="21"/>
        </w:rPr>
        <w:t>金。</w:t>
      </w:r>
    </w:p>
    <w:p w:rsidR="00DE4517" w:rsidRPr="00DE4517" w:rsidRDefault="00DE4517" w:rsidP="00DE4517">
      <w:pPr>
        <w:rPr>
          <w:rFonts w:ascii="宋体" w:eastAsia="宋体" w:hAnsi="宋体" w:cs="Times New Roman" w:hint="eastAsia"/>
          <w:color w:val="000000"/>
          <w:spacing w:val="20"/>
          <w:szCs w:val="21"/>
        </w:rPr>
      </w:pPr>
    </w:p>
    <w:p w:rsidR="00DE4517" w:rsidRDefault="00DE4517" w:rsidP="00D3022A">
      <w:pPr>
        <w:rPr>
          <w:rFonts w:ascii="Calibri" w:eastAsia="宋体" w:hAnsi="Calibri" w:cs="Times New Roman" w:hint="eastAsia"/>
          <w:color w:val="000000"/>
          <w:spacing w:val="20"/>
          <w:szCs w:val="21"/>
        </w:rPr>
      </w:pPr>
    </w:p>
    <w:p w:rsidR="00E01B88" w:rsidRDefault="00E01B88" w:rsidP="00DF6694">
      <w:pPr>
        <w:spacing w:line="480" w:lineRule="auto"/>
        <w:rPr>
          <w:rFonts w:ascii="Calibri" w:eastAsia="宋体" w:hAnsi="Calibri" w:cs="Times New Roman" w:hint="eastAsia"/>
          <w:b/>
          <w:color w:val="000000"/>
          <w:spacing w:val="20"/>
          <w:szCs w:val="21"/>
        </w:rPr>
      </w:pPr>
    </w:p>
    <w:p w:rsidR="003F41F8" w:rsidRDefault="00DE4517" w:rsidP="00E01B88">
      <w:pPr>
        <w:spacing w:line="480" w:lineRule="auto"/>
        <w:rPr>
          <w:rStyle w:val="a6"/>
          <w:rFonts w:ascii="Helvetica" w:hAnsi="Helvetica" w:cs="Helvetica" w:hint="eastAsia"/>
          <w:color w:val="333333"/>
          <w:szCs w:val="21"/>
        </w:rPr>
      </w:pPr>
      <w:r w:rsidRPr="00DE4517">
        <w:rPr>
          <w:rFonts w:ascii="Calibri" w:eastAsia="宋体" w:hAnsi="Calibri" w:cs="Times New Roman" w:hint="eastAsia"/>
          <w:b/>
          <w:color w:val="000000"/>
          <w:spacing w:val="20"/>
          <w:szCs w:val="21"/>
        </w:rPr>
        <w:t>联系人：</w:t>
      </w:r>
      <w:proofErr w:type="gramStart"/>
      <w:r w:rsidRPr="00DE4517">
        <w:rPr>
          <w:rFonts w:ascii="Calibri" w:eastAsia="宋体" w:hAnsi="Calibri" w:cs="Times New Roman" w:hint="eastAsia"/>
          <w:b/>
          <w:color w:val="000000"/>
          <w:spacing w:val="20"/>
          <w:szCs w:val="21"/>
        </w:rPr>
        <w:t>易敏</w:t>
      </w:r>
      <w:proofErr w:type="gramEnd"/>
      <w:r w:rsidR="00E01B88">
        <w:rPr>
          <w:rFonts w:ascii="Calibri" w:eastAsia="宋体" w:hAnsi="Calibri" w:cs="Times New Roman" w:hint="eastAsia"/>
          <w:b/>
          <w:color w:val="000000"/>
          <w:spacing w:val="20"/>
          <w:szCs w:val="21"/>
        </w:rPr>
        <w:t xml:space="preserve">                </w:t>
      </w:r>
      <w:r w:rsidR="003F41F8">
        <w:rPr>
          <w:rStyle w:val="a6"/>
          <w:rFonts w:ascii="Helvetica" w:hAnsi="Helvetica" w:cs="Helvetica"/>
          <w:color w:val="333333"/>
          <w:szCs w:val="21"/>
        </w:rPr>
        <w:t>联系电话：</w:t>
      </w:r>
      <w:r w:rsidR="003F41F8">
        <w:rPr>
          <w:rStyle w:val="a6"/>
          <w:rFonts w:ascii="Helvetica" w:hAnsi="Helvetica" w:cs="Helvetica" w:hint="eastAsia"/>
          <w:color w:val="333333"/>
          <w:szCs w:val="21"/>
        </w:rPr>
        <w:t>13995657412</w:t>
      </w:r>
    </w:p>
    <w:p w:rsidR="003F41F8" w:rsidRDefault="003F41F8" w:rsidP="00DF6694">
      <w:pPr>
        <w:pStyle w:val="a5"/>
        <w:shd w:val="clear" w:color="auto" w:fill="FFFFFF"/>
        <w:spacing w:before="0" w:beforeAutospacing="0" w:after="240" w:afterAutospacing="0" w:line="48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简历投递邮箱：</w:t>
      </w:r>
      <w:r>
        <w:rPr>
          <w:rStyle w:val="a6"/>
          <w:rFonts w:ascii="Helvetica" w:hAnsi="Helvetica" w:cs="Helvetica" w:hint="eastAsia"/>
          <w:color w:val="333333"/>
          <w:sz w:val="21"/>
          <w:szCs w:val="21"/>
        </w:rPr>
        <w:t>463187317@qq.com</w:t>
      </w:r>
      <w:r w:rsidRPr="00DF6694">
        <w:rPr>
          <w:rFonts w:ascii="Helvetica" w:hAnsi="Helvetica" w:cs="Helvetica"/>
          <w:b/>
          <w:color w:val="333333"/>
          <w:sz w:val="21"/>
          <w:szCs w:val="21"/>
        </w:rPr>
        <w:t>（格式：姓名</w:t>
      </w:r>
      <w:r w:rsidRPr="00DF6694">
        <w:rPr>
          <w:rFonts w:ascii="Helvetica" w:hAnsi="Helvetica" w:cs="Helvetica"/>
          <w:b/>
          <w:color w:val="333333"/>
          <w:sz w:val="21"/>
          <w:szCs w:val="21"/>
        </w:rPr>
        <w:t>+</w:t>
      </w:r>
      <w:r w:rsidRPr="00DF6694">
        <w:rPr>
          <w:rFonts w:ascii="Helvetica" w:hAnsi="Helvetica" w:cs="Helvetica"/>
          <w:b/>
          <w:color w:val="333333"/>
          <w:sz w:val="21"/>
          <w:szCs w:val="21"/>
        </w:rPr>
        <w:t>毕业院校</w:t>
      </w:r>
      <w:r w:rsidR="00DE4517" w:rsidRPr="00DF6694">
        <w:rPr>
          <w:rFonts w:ascii="Helvetica" w:hAnsi="Helvetica" w:cs="Helvetica" w:hint="eastAsia"/>
          <w:b/>
          <w:color w:val="333333"/>
          <w:sz w:val="21"/>
          <w:szCs w:val="21"/>
        </w:rPr>
        <w:t>+</w:t>
      </w:r>
      <w:r w:rsidR="00DE4517" w:rsidRPr="00DF6694">
        <w:rPr>
          <w:rFonts w:ascii="Helvetica" w:hAnsi="Helvetica" w:cs="Helvetica" w:hint="eastAsia"/>
          <w:b/>
          <w:color w:val="333333"/>
          <w:sz w:val="21"/>
          <w:szCs w:val="21"/>
        </w:rPr>
        <w:t>专业</w:t>
      </w:r>
      <w:r w:rsidRPr="00DF6694">
        <w:rPr>
          <w:rFonts w:ascii="Helvetica" w:hAnsi="Helvetica" w:cs="Helvetica"/>
          <w:b/>
          <w:color w:val="333333"/>
          <w:sz w:val="21"/>
          <w:szCs w:val="21"/>
        </w:rPr>
        <w:t>）</w:t>
      </w:r>
    </w:p>
    <w:p w:rsidR="003F41F8" w:rsidRPr="003F41F8" w:rsidRDefault="003F41F8" w:rsidP="00D3022A">
      <w:pPr>
        <w:rPr>
          <w:rFonts w:ascii="Calibri" w:eastAsia="宋体" w:hAnsi="Calibri" w:cs="Times New Roman"/>
          <w:color w:val="000000"/>
          <w:spacing w:val="20"/>
          <w:szCs w:val="21"/>
        </w:rPr>
      </w:pPr>
    </w:p>
    <w:p w:rsidR="00A04F27" w:rsidRPr="00D3022A" w:rsidRDefault="00A04F27" w:rsidP="003F41F8">
      <w:pPr>
        <w:rPr>
          <w:rFonts w:hint="eastAsia"/>
        </w:rPr>
      </w:pPr>
    </w:p>
    <w:p w:rsidR="00A04F27" w:rsidRDefault="00A04F27" w:rsidP="00A04F27">
      <w:pPr>
        <w:ind w:firstLineChars="150" w:firstLine="315"/>
      </w:pPr>
    </w:p>
    <w:sectPr w:rsidR="00A04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59FE"/>
    <w:multiLevelType w:val="hybridMultilevel"/>
    <w:tmpl w:val="5B149FAE"/>
    <w:lvl w:ilvl="0" w:tplc="FEC2F8E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73C2"/>
    <w:rsid w:val="00045948"/>
    <w:rsid w:val="003F41F8"/>
    <w:rsid w:val="005073C2"/>
    <w:rsid w:val="005227FC"/>
    <w:rsid w:val="00A04F27"/>
    <w:rsid w:val="00A5249D"/>
    <w:rsid w:val="00AD258F"/>
    <w:rsid w:val="00D3022A"/>
    <w:rsid w:val="00DE4517"/>
    <w:rsid w:val="00DF6694"/>
    <w:rsid w:val="00E0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3C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04F2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04F2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F41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F41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2021-09-26T02:05:00Z</dcterms:created>
  <dcterms:modified xsi:type="dcterms:W3CDTF">2021-09-26T03:23:00Z</dcterms:modified>
</cp:coreProperties>
</file>